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97" w:rsidRDefault="005A0497" w:rsidP="005A04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44"/>
          <w:szCs w:val="36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723900" cy="971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36"/>
        </w:rPr>
        <w:t>Městský úřad LANŽHOT</w:t>
      </w:r>
    </w:p>
    <w:p w:rsidR="005A0497" w:rsidRDefault="005A0497" w:rsidP="005A0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Náměstí 177/2</w:t>
      </w:r>
    </w:p>
    <w:p w:rsidR="005A0497" w:rsidRDefault="005A0497" w:rsidP="005A0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691 51 Lanžhot</w:t>
      </w:r>
    </w:p>
    <w:p w:rsidR="005A0497" w:rsidRDefault="005A0497" w:rsidP="005A04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okres Břeclav</w:t>
      </w:r>
    </w:p>
    <w:p w:rsidR="005A0497" w:rsidRDefault="00B7269E" w:rsidP="005A04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hyperlink r:id="rId6" w:history="1">
        <w:r w:rsidR="005A0497">
          <w:rPr>
            <w:rStyle w:val="Hypertextovodkaz"/>
            <w:rFonts w:ascii="Arial" w:hAnsi="Arial" w:cs="Arial"/>
          </w:rPr>
          <w:t>www.lanzhot.cz</w:t>
        </w:r>
      </w:hyperlink>
      <w:r w:rsidR="005A0497">
        <w:rPr>
          <w:rFonts w:ascii="Arial" w:hAnsi="Arial" w:cs="Arial"/>
        </w:rPr>
        <w:t xml:space="preserve"> </w:t>
      </w:r>
      <w:r w:rsidR="005A0497">
        <w:rPr>
          <w:rFonts w:ascii="Arial" w:hAnsi="Arial" w:cs="Arial"/>
        </w:rPr>
        <w:tab/>
      </w:r>
      <w:r w:rsidR="005A0497">
        <w:rPr>
          <w:rFonts w:ascii="Arial" w:hAnsi="Arial" w:cs="Arial"/>
        </w:rPr>
        <w:tab/>
      </w:r>
      <w:r w:rsidR="005A0497">
        <w:rPr>
          <w:rFonts w:ascii="Arial" w:hAnsi="Arial" w:cs="Arial"/>
        </w:rPr>
        <w:tab/>
      </w:r>
      <w:r w:rsidR="005A0497">
        <w:rPr>
          <w:rFonts w:ascii="Arial" w:hAnsi="Arial" w:cs="Arial"/>
        </w:rPr>
        <w:tab/>
      </w:r>
      <w:r w:rsidR="005A0497">
        <w:rPr>
          <w:rFonts w:ascii="Arial" w:hAnsi="Arial" w:cs="Arial"/>
        </w:rPr>
        <w:tab/>
      </w:r>
      <w:r w:rsidR="005A0497">
        <w:rPr>
          <w:rFonts w:ascii="Arial" w:hAnsi="Arial" w:cs="Arial"/>
        </w:rPr>
        <w:tab/>
      </w:r>
      <w:r w:rsidR="005A0497">
        <w:rPr>
          <w:rFonts w:ascii="Arial" w:hAnsi="Arial" w:cs="Arial"/>
        </w:rPr>
        <w:tab/>
        <w:t xml:space="preserve">          Telefon </w:t>
      </w:r>
      <w:r w:rsidR="005A0497">
        <w:rPr>
          <w:rFonts w:ascii="Arial" w:hAnsi="Arial" w:cs="Arial"/>
        </w:rPr>
        <w:tab/>
        <w:t xml:space="preserve">  519336107</w:t>
      </w:r>
    </w:p>
    <w:p w:rsidR="005A0497" w:rsidRDefault="00B7269E" w:rsidP="005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7" w:history="1">
        <w:r w:rsidR="005A0497">
          <w:rPr>
            <w:rStyle w:val="Hypertextovodkaz"/>
            <w:rFonts w:ascii="Arial" w:hAnsi="Arial" w:cs="Arial"/>
          </w:rPr>
          <w:t>urad@lanzhot.cz</w:t>
        </w:r>
      </w:hyperlink>
      <w:r w:rsidR="005A0497">
        <w:rPr>
          <w:rFonts w:ascii="Arial" w:hAnsi="Arial" w:cs="Arial"/>
        </w:rPr>
        <w:t xml:space="preserve"> </w:t>
      </w:r>
    </w:p>
    <w:p w:rsidR="005A0497" w:rsidRDefault="005A0497" w:rsidP="005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5A0497" w:rsidRDefault="005A0497" w:rsidP="005A0497">
      <w:pPr>
        <w:jc w:val="right"/>
        <w:rPr>
          <w:rFonts w:ascii="Arial" w:hAnsi="Arial" w:cs="Arial"/>
        </w:rPr>
      </w:pPr>
    </w:p>
    <w:p w:rsidR="005A0497" w:rsidRDefault="005A0497" w:rsidP="005A04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 Lanžhotě dne 2. 6. 2020</w:t>
      </w:r>
    </w:p>
    <w:p w:rsidR="005A0497" w:rsidRDefault="005A0497" w:rsidP="005A0497">
      <w:pPr>
        <w:pStyle w:val="Nadpis1"/>
        <w:spacing w:before="0"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Č.j.: MUL738/2020/LS/641.6</w:t>
      </w:r>
    </w:p>
    <w:p w:rsidR="005A0497" w:rsidRDefault="005A0497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7269E" w:rsidRDefault="00B7269E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7269E" w:rsidRDefault="00B7269E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7269E" w:rsidRDefault="00B7269E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7269E" w:rsidRDefault="00B7269E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7269E" w:rsidRDefault="00B7269E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7269E" w:rsidRDefault="00B7269E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A0497" w:rsidRDefault="005A0497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A0497" w:rsidRDefault="005A0497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A0497" w:rsidRPr="005A0497" w:rsidRDefault="005A0497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</w:rPr>
      </w:pPr>
      <w:r w:rsidRPr="005A0497">
        <w:rPr>
          <w:rFonts w:ascii="Arial" w:hAnsi="Arial" w:cs="Arial"/>
          <w:b/>
        </w:rPr>
        <w:t>Žádost o poskytnutí informace podle zákona č. 106/1999 Sb. –  podmínky provozu plynových děl</w:t>
      </w:r>
    </w:p>
    <w:p w:rsidR="005A0497" w:rsidRDefault="005A0497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A0497" w:rsidRDefault="005A0497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</w:rPr>
      </w:pPr>
    </w:p>
    <w:p w:rsidR="005A0497" w:rsidRDefault="005A0497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Vaši žádost o poskytnutí informací podle zákona č. 106/199 Sb. Vám zasíláme Protokol č. 8296/2012 „Měření hlučnosti z provozu plynových děl na plašení špačků“ ze dne 22.11.2012.</w:t>
      </w:r>
    </w:p>
    <w:p w:rsidR="005A0497" w:rsidRDefault="005A0497" w:rsidP="005A0497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upozorňujeme</w:t>
      </w:r>
      <w:r w:rsidR="00554D6D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bez písemného souhlasu laboratoře se nesmí tento protokol reprodukovat jinak než celý</w:t>
      </w:r>
    </w:p>
    <w:p w:rsidR="005A0497" w:rsidRDefault="005A0497" w:rsidP="005A0497">
      <w:pPr>
        <w:spacing w:after="60" w:line="240" w:lineRule="auto"/>
        <w:jc w:val="both"/>
        <w:rPr>
          <w:rFonts w:ascii="Arial" w:hAnsi="Arial" w:cs="Arial"/>
          <w:bCs/>
          <w:i/>
        </w:rPr>
      </w:pPr>
    </w:p>
    <w:p w:rsidR="005A0497" w:rsidRDefault="005A0497" w:rsidP="005A0497">
      <w:pPr>
        <w:spacing w:after="6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 pozdravem</w:t>
      </w:r>
    </w:p>
    <w:p w:rsidR="005A0497" w:rsidRDefault="005A0497" w:rsidP="005A0497">
      <w:pPr>
        <w:spacing w:after="0" w:line="240" w:lineRule="auto"/>
        <w:rPr>
          <w:rFonts w:ascii="Arial" w:hAnsi="Arial" w:cs="Arial"/>
          <w:b/>
          <w:bCs/>
        </w:rPr>
      </w:pPr>
    </w:p>
    <w:p w:rsidR="005A0497" w:rsidRDefault="005A0497" w:rsidP="005A0497">
      <w:pPr>
        <w:spacing w:after="0" w:line="240" w:lineRule="auto"/>
        <w:rPr>
          <w:rFonts w:ascii="Arial" w:hAnsi="Arial" w:cs="Arial"/>
          <w:bCs/>
        </w:rPr>
      </w:pPr>
    </w:p>
    <w:p w:rsidR="005A0497" w:rsidRDefault="005A0497" w:rsidP="005A0497">
      <w:pPr>
        <w:spacing w:after="0" w:line="240" w:lineRule="auto"/>
        <w:rPr>
          <w:rFonts w:ascii="Arial" w:hAnsi="Arial" w:cs="Arial"/>
          <w:bCs/>
        </w:rPr>
      </w:pPr>
    </w:p>
    <w:p w:rsidR="005A0497" w:rsidRDefault="005A0497" w:rsidP="005A0497">
      <w:pPr>
        <w:spacing w:after="0" w:line="240" w:lineRule="auto"/>
        <w:rPr>
          <w:rFonts w:ascii="Arial" w:hAnsi="Arial" w:cs="Arial"/>
          <w:bCs/>
        </w:rPr>
      </w:pPr>
    </w:p>
    <w:p w:rsidR="005A0497" w:rsidRDefault="005A0497" w:rsidP="005A0497">
      <w:pPr>
        <w:spacing w:after="0" w:line="240" w:lineRule="auto"/>
        <w:ind w:left="424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Mgr. Ladislav Straka</w:t>
      </w:r>
    </w:p>
    <w:p w:rsidR="005A0497" w:rsidRDefault="005A0497" w:rsidP="005A0497">
      <w:pPr>
        <w:spacing w:after="0" w:line="240" w:lineRule="auto"/>
        <w:ind w:left="424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města Lanžhot</w:t>
      </w:r>
    </w:p>
    <w:p w:rsidR="005A0497" w:rsidRDefault="005A0497" w:rsidP="005A0497">
      <w:pPr>
        <w:spacing w:after="0" w:line="240" w:lineRule="auto"/>
        <w:rPr>
          <w:rFonts w:ascii="Arial" w:hAnsi="Arial" w:cs="Arial"/>
          <w:bCs/>
        </w:rPr>
      </w:pPr>
    </w:p>
    <w:p w:rsidR="005A0497" w:rsidRDefault="005A0497" w:rsidP="005A0497">
      <w:pPr>
        <w:spacing w:after="0" w:line="240" w:lineRule="auto"/>
        <w:rPr>
          <w:rFonts w:ascii="Arial" w:hAnsi="Arial" w:cs="Arial"/>
          <w:bCs/>
        </w:rPr>
      </w:pPr>
    </w:p>
    <w:p w:rsidR="005A0497" w:rsidRDefault="005A0497" w:rsidP="005A0497">
      <w:pPr>
        <w:spacing w:after="0" w:line="240" w:lineRule="auto"/>
        <w:rPr>
          <w:rFonts w:ascii="Arial" w:hAnsi="Arial" w:cs="Arial"/>
          <w:bCs/>
        </w:rPr>
      </w:pPr>
    </w:p>
    <w:p w:rsidR="005A0497" w:rsidRDefault="005A0497" w:rsidP="005A0497">
      <w:pPr>
        <w:spacing w:after="0" w:line="240" w:lineRule="auto"/>
        <w:rPr>
          <w:rFonts w:ascii="Arial" w:hAnsi="Arial" w:cs="Arial"/>
          <w:bCs/>
        </w:rPr>
      </w:pPr>
    </w:p>
    <w:p w:rsidR="005A0497" w:rsidRDefault="005A0497" w:rsidP="005A0497">
      <w:pPr>
        <w:spacing w:after="0" w:line="240" w:lineRule="auto"/>
        <w:rPr>
          <w:rFonts w:ascii="Arial" w:hAnsi="Arial" w:cs="Arial"/>
          <w:bCs/>
        </w:rPr>
      </w:pPr>
    </w:p>
    <w:p w:rsidR="005A0497" w:rsidRDefault="005A0497" w:rsidP="005A0497">
      <w:pPr>
        <w:spacing w:after="0" w:line="240" w:lineRule="auto"/>
        <w:rPr>
          <w:rFonts w:ascii="Arial" w:hAnsi="Arial" w:cs="Arial"/>
          <w:bCs/>
        </w:rPr>
      </w:pPr>
    </w:p>
    <w:p w:rsidR="005A0497" w:rsidRDefault="005A0497" w:rsidP="005A049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Příloha: Protokol č. 8296/2012 „Měření hlučnosti z provozu plynových děl na plašení špačků“</w:t>
      </w:r>
    </w:p>
    <w:p w:rsidR="00BE67A6" w:rsidRDefault="00BE67A6"/>
    <w:sectPr w:rsidR="00BE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50"/>
    <w:multiLevelType w:val="hybridMultilevel"/>
    <w:tmpl w:val="340E5566"/>
    <w:lvl w:ilvl="0" w:tplc="184A4400">
      <w:start w:val="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BF"/>
    <w:rsid w:val="00554D6D"/>
    <w:rsid w:val="005A0497"/>
    <w:rsid w:val="00B7269E"/>
    <w:rsid w:val="00BE67A6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6B0E-19E4-498F-A9E2-AD44FE8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49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A04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049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textovodkaz">
    <w:name w:val="Hyperlink"/>
    <w:semiHidden/>
    <w:unhideWhenUsed/>
    <w:rsid w:val="005A0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ad@lanzho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zho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3</cp:revision>
  <cp:lastPrinted>2020-06-02T05:47:00Z</cp:lastPrinted>
  <dcterms:created xsi:type="dcterms:W3CDTF">2020-06-02T05:36:00Z</dcterms:created>
  <dcterms:modified xsi:type="dcterms:W3CDTF">2020-07-14T08:20:00Z</dcterms:modified>
</cp:coreProperties>
</file>